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B0A672A" w:rsidR="00B17211" w:rsidRPr="00B17211" w:rsidRDefault="00B17211" w:rsidP="007F490F">
            <w:r w:rsidRPr="007F490F">
              <w:rPr>
                <w:rStyle w:val="Heading2Char"/>
              </w:rPr>
              <w:t>Our reference:</w:t>
            </w:r>
            <w:r>
              <w:t xml:space="preserve">  FOI 2</w:t>
            </w:r>
            <w:r w:rsidR="00B654B6">
              <w:t>4</w:t>
            </w:r>
            <w:r>
              <w:t>-</w:t>
            </w:r>
            <w:r w:rsidR="00F16E11">
              <w:t>0328</w:t>
            </w:r>
          </w:p>
          <w:p w14:paraId="34BDABA6" w14:textId="759D869F" w:rsidR="00B17211" w:rsidRDefault="00456324" w:rsidP="00EE2373">
            <w:r w:rsidRPr="007F490F">
              <w:rPr>
                <w:rStyle w:val="Heading2Char"/>
              </w:rPr>
              <w:t>Respon</w:t>
            </w:r>
            <w:r w:rsidR="007D55F6">
              <w:rPr>
                <w:rStyle w:val="Heading2Char"/>
              </w:rPr>
              <w:t>ded to:</w:t>
            </w:r>
            <w:r w:rsidR="007F490F">
              <w:t xml:space="preserve">  </w:t>
            </w:r>
            <w:r w:rsidR="003E56A1">
              <w:t>21</w:t>
            </w:r>
            <w:r w:rsidR="006D5799">
              <w:t xml:space="preserve"> </w:t>
            </w:r>
            <w:r w:rsidR="00F16E11">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E735B8" w14:textId="4D783743" w:rsidR="005341DD" w:rsidRPr="005341DD" w:rsidRDefault="005341DD" w:rsidP="005341DD">
      <w:pPr>
        <w:rPr>
          <w:rFonts w:eastAsiaTheme="majorEastAsia" w:cstheme="majorBidi"/>
          <w:b/>
          <w:color w:val="000000" w:themeColor="text1"/>
          <w:szCs w:val="26"/>
        </w:rPr>
      </w:pPr>
      <w:r w:rsidRPr="005341DD">
        <w:rPr>
          <w:rFonts w:eastAsiaTheme="majorEastAsia" w:cstheme="majorBidi"/>
          <w:b/>
          <w:color w:val="000000" w:themeColor="text1"/>
          <w:szCs w:val="26"/>
        </w:rPr>
        <w:t>How much money has been spent by PSoS on the Weymss Bay to Rothesay / Rothesay to Weymss Bay ferry service by Caledonian MacBrayne between</w:t>
      </w:r>
    </w:p>
    <w:p w14:paraId="0C04BED8" w14:textId="77777777" w:rsidR="005341DD" w:rsidRPr="005341DD" w:rsidRDefault="005341DD" w:rsidP="005341DD">
      <w:pPr>
        <w:rPr>
          <w:rFonts w:eastAsiaTheme="majorEastAsia" w:cstheme="majorBidi"/>
          <w:b/>
          <w:color w:val="000000" w:themeColor="text1"/>
          <w:szCs w:val="26"/>
        </w:rPr>
      </w:pPr>
      <w:r w:rsidRPr="005341DD">
        <w:rPr>
          <w:rFonts w:eastAsiaTheme="majorEastAsia" w:cstheme="majorBidi"/>
          <w:b/>
          <w:color w:val="000000" w:themeColor="text1"/>
          <w:szCs w:val="26"/>
        </w:rPr>
        <w:t>01 April 16 to 31 March 17</w:t>
      </w:r>
    </w:p>
    <w:p w14:paraId="2D1A26A2" w14:textId="77777777" w:rsidR="005341DD" w:rsidRPr="005341DD" w:rsidRDefault="005341DD" w:rsidP="005341DD">
      <w:pPr>
        <w:rPr>
          <w:rFonts w:eastAsiaTheme="majorEastAsia" w:cstheme="majorBidi"/>
          <w:b/>
          <w:color w:val="000000" w:themeColor="text1"/>
          <w:szCs w:val="26"/>
        </w:rPr>
      </w:pPr>
      <w:r w:rsidRPr="005341DD">
        <w:rPr>
          <w:rFonts w:eastAsiaTheme="majorEastAsia" w:cstheme="majorBidi"/>
          <w:b/>
          <w:color w:val="000000" w:themeColor="text1"/>
          <w:szCs w:val="26"/>
        </w:rPr>
        <w:t>01 April 17 to 31 March 18</w:t>
      </w:r>
    </w:p>
    <w:p w14:paraId="5F48D73D" w14:textId="77777777" w:rsidR="005341DD" w:rsidRPr="005341DD" w:rsidRDefault="005341DD" w:rsidP="005341DD">
      <w:pPr>
        <w:rPr>
          <w:rFonts w:eastAsiaTheme="majorEastAsia" w:cstheme="majorBidi"/>
          <w:b/>
          <w:color w:val="000000" w:themeColor="text1"/>
          <w:szCs w:val="26"/>
        </w:rPr>
      </w:pPr>
      <w:r w:rsidRPr="005341DD">
        <w:rPr>
          <w:rFonts w:eastAsiaTheme="majorEastAsia" w:cstheme="majorBidi"/>
          <w:b/>
          <w:color w:val="000000" w:themeColor="text1"/>
          <w:szCs w:val="26"/>
        </w:rPr>
        <w:t>01 Arpil 18 to 31 March 19</w:t>
      </w:r>
    </w:p>
    <w:p w14:paraId="08761675" w14:textId="77777777" w:rsidR="005341DD" w:rsidRPr="005341DD" w:rsidRDefault="005341DD" w:rsidP="005341DD">
      <w:pPr>
        <w:rPr>
          <w:rFonts w:eastAsiaTheme="majorEastAsia" w:cstheme="majorBidi"/>
          <w:b/>
          <w:color w:val="000000" w:themeColor="text1"/>
          <w:szCs w:val="26"/>
        </w:rPr>
      </w:pPr>
      <w:r w:rsidRPr="005341DD">
        <w:rPr>
          <w:rFonts w:eastAsiaTheme="majorEastAsia" w:cstheme="majorBidi"/>
          <w:b/>
          <w:color w:val="000000" w:themeColor="text1"/>
          <w:szCs w:val="26"/>
        </w:rPr>
        <w:t>01 Aprill 19 to 31 March 20</w:t>
      </w:r>
    </w:p>
    <w:p w14:paraId="35482B12" w14:textId="77777777" w:rsidR="005341DD" w:rsidRPr="005341DD" w:rsidRDefault="005341DD" w:rsidP="005341DD">
      <w:pPr>
        <w:rPr>
          <w:rFonts w:eastAsiaTheme="majorEastAsia" w:cstheme="majorBidi"/>
          <w:b/>
          <w:color w:val="000000" w:themeColor="text1"/>
          <w:szCs w:val="26"/>
        </w:rPr>
      </w:pPr>
      <w:r w:rsidRPr="005341DD">
        <w:rPr>
          <w:rFonts w:eastAsiaTheme="majorEastAsia" w:cstheme="majorBidi"/>
          <w:b/>
          <w:color w:val="000000" w:themeColor="text1"/>
          <w:szCs w:val="26"/>
        </w:rPr>
        <w:t>01 April 20 to 31 March 21</w:t>
      </w:r>
    </w:p>
    <w:p w14:paraId="2CA91D98" w14:textId="77777777" w:rsidR="005341DD" w:rsidRPr="005341DD" w:rsidRDefault="005341DD" w:rsidP="005341DD">
      <w:pPr>
        <w:rPr>
          <w:rFonts w:eastAsiaTheme="majorEastAsia" w:cstheme="majorBidi"/>
          <w:b/>
          <w:color w:val="000000" w:themeColor="text1"/>
          <w:szCs w:val="26"/>
        </w:rPr>
      </w:pPr>
      <w:r w:rsidRPr="005341DD">
        <w:rPr>
          <w:rFonts w:eastAsiaTheme="majorEastAsia" w:cstheme="majorBidi"/>
          <w:b/>
          <w:color w:val="000000" w:themeColor="text1"/>
          <w:szCs w:val="26"/>
        </w:rPr>
        <w:t>01 April 21 to 31 March 22</w:t>
      </w:r>
    </w:p>
    <w:p w14:paraId="6EE111B4" w14:textId="77777777" w:rsidR="005341DD" w:rsidRPr="005341DD" w:rsidRDefault="005341DD" w:rsidP="005341DD">
      <w:pPr>
        <w:rPr>
          <w:rFonts w:eastAsiaTheme="majorEastAsia" w:cstheme="majorBidi"/>
          <w:b/>
          <w:color w:val="000000" w:themeColor="text1"/>
          <w:szCs w:val="26"/>
        </w:rPr>
      </w:pPr>
      <w:r w:rsidRPr="005341DD">
        <w:rPr>
          <w:rFonts w:eastAsiaTheme="majorEastAsia" w:cstheme="majorBidi"/>
          <w:b/>
          <w:color w:val="000000" w:themeColor="text1"/>
          <w:szCs w:val="26"/>
        </w:rPr>
        <w:t>01 April 22 to March 23</w:t>
      </w:r>
    </w:p>
    <w:p w14:paraId="7388ACE8" w14:textId="77777777" w:rsidR="005341DD" w:rsidRDefault="005341DD" w:rsidP="005341DD">
      <w:pPr>
        <w:rPr>
          <w:rFonts w:eastAsiaTheme="majorEastAsia" w:cstheme="majorBidi"/>
          <w:b/>
          <w:color w:val="000000" w:themeColor="text1"/>
          <w:szCs w:val="26"/>
        </w:rPr>
      </w:pPr>
      <w:r w:rsidRPr="005341DD">
        <w:rPr>
          <w:rFonts w:eastAsiaTheme="majorEastAsia" w:cstheme="majorBidi"/>
          <w:b/>
          <w:color w:val="000000" w:themeColor="text1"/>
          <w:szCs w:val="26"/>
        </w:rPr>
        <w:t>01 April 23 to present</w:t>
      </w:r>
    </w:p>
    <w:p w14:paraId="2BCF581D" w14:textId="17ECD3DE" w:rsidR="00F16E11" w:rsidRDefault="00F16E11" w:rsidP="005341D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4C740AFB" w14:textId="77777777" w:rsidR="00F16E11" w:rsidRDefault="00F16E11" w:rsidP="00F16E11">
      <w:r>
        <w:t>I am therefore refusing to provide the information sought in terms of s</w:t>
      </w:r>
      <w:r w:rsidRPr="00453F0A">
        <w:t xml:space="preserve">ection 12(1) </w:t>
      </w:r>
      <w:r>
        <w:t xml:space="preserve">of the Act - </w:t>
      </w:r>
      <w:r w:rsidRPr="00453F0A">
        <w:t>Excessive Cost of Compliance.</w:t>
      </w:r>
    </w:p>
    <w:p w14:paraId="1AD60CBD" w14:textId="77777777" w:rsidR="00F16E11" w:rsidRDefault="00F16E11" w:rsidP="00F16E11">
      <w:pPr>
        <w:tabs>
          <w:tab w:val="left" w:pos="5400"/>
        </w:tabs>
      </w:pPr>
      <w:r>
        <w:t>To explain, while there is a specific cost code relating to ferry costs, the information held is broken down by ferry company and not by route.  Researching your request would therefore require individual assessment of all transactions relating to Caledonian MacBrayne.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527D3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56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8E140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56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24ACA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56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233EC3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56A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1D108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56A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2EE7A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56A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D3559"/>
    <w:rsid w:val="00207326"/>
    <w:rsid w:val="00253DF6"/>
    <w:rsid w:val="00255F1E"/>
    <w:rsid w:val="0036503B"/>
    <w:rsid w:val="003D6D03"/>
    <w:rsid w:val="003E12CA"/>
    <w:rsid w:val="003E56A1"/>
    <w:rsid w:val="004010DC"/>
    <w:rsid w:val="004341F0"/>
    <w:rsid w:val="00456324"/>
    <w:rsid w:val="00475460"/>
    <w:rsid w:val="00490317"/>
    <w:rsid w:val="00491644"/>
    <w:rsid w:val="00496A08"/>
    <w:rsid w:val="004E1605"/>
    <w:rsid w:val="004F653C"/>
    <w:rsid w:val="005341DD"/>
    <w:rsid w:val="00540518"/>
    <w:rsid w:val="00540A52"/>
    <w:rsid w:val="00557306"/>
    <w:rsid w:val="00645CFA"/>
    <w:rsid w:val="006D5799"/>
    <w:rsid w:val="00750D83"/>
    <w:rsid w:val="00785DBC"/>
    <w:rsid w:val="00793DD5"/>
    <w:rsid w:val="007B1C7B"/>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24126"/>
    <w:rsid w:val="00C606A2"/>
    <w:rsid w:val="00C63872"/>
    <w:rsid w:val="00C84948"/>
    <w:rsid w:val="00CF1111"/>
    <w:rsid w:val="00D05706"/>
    <w:rsid w:val="00D27DC5"/>
    <w:rsid w:val="00D47E36"/>
    <w:rsid w:val="00E55D79"/>
    <w:rsid w:val="00EE2373"/>
    <w:rsid w:val="00EF4761"/>
    <w:rsid w:val="00F16E1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334</Words>
  <Characters>1910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2024-02-06T12:39:00Z</dcterms:created>
  <dcterms:modified xsi:type="dcterms:W3CDTF">2024-02-21T11:53:00Z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