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32248">
              <w:t>-1403</w:t>
            </w:r>
          </w:p>
          <w:p w:rsidR="00B17211" w:rsidRDefault="00456324" w:rsidP="00EE2373">
            <w:r w:rsidRPr="007F490F">
              <w:rPr>
                <w:rStyle w:val="Heading2Char"/>
              </w:rPr>
              <w:t>Respon</w:t>
            </w:r>
            <w:r w:rsidR="007D55F6">
              <w:rPr>
                <w:rStyle w:val="Heading2Char"/>
              </w:rPr>
              <w:t>ded to:</w:t>
            </w:r>
            <w:r w:rsidR="007F490F">
              <w:t xml:space="preserve">  </w:t>
            </w:r>
            <w:r w:rsidR="00A32248">
              <w:t>22</w:t>
            </w:r>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1241D" w:rsidRDefault="0021241D" w:rsidP="0021241D">
      <w:pPr>
        <w:pStyle w:val="Heading2"/>
      </w:pPr>
      <w:r>
        <w:t>Please may you provide me with the following:</w:t>
      </w:r>
    </w:p>
    <w:p w:rsidR="0021241D" w:rsidRDefault="0021241D" w:rsidP="0021241D">
      <w:pPr>
        <w:pStyle w:val="Heading2"/>
      </w:pPr>
      <w:r>
        <w:t>Information related to the level of facilities provided by your organisation to the National Association of Muslim Police (NAMP) - or the local branch of the Association of Muslim Police.</w:t>
      </w:r>
    </w:p>
    <w:p w:rsidR="0021241D" w:rsidRDefault="0021241D" w:rsidP="0021241D">
      <w:pPr>
        <w:pStyle w:val="Heading2"/>
      </w:pPr>
      <w:r>
        <w:t>That took place between 01/01/2017 and 31/12/2022.</w:t>
      </w:r>
    </w:p>
    <w:p w:rsidR="0021241D" w:rsidRDefault="0021241D" w:rsidP="0021241D">
      <w:pPr>
        <w:pStyle w:val="Heading2"/>
      </w:pPr>
      <w:r>
        <w:t>I would like the following information</w:t>
      </w:r>
    </w:p>
    <w:p w:rsidR="0021241D" w:rsidRDefault="0021241D" w:rsidP="0021241D">
      <w:pPr>
        <w:pStyle w:val="Heading2"/>
      </w:pPr>
      <w:r>
        <w:t xml:space="preserve">Your organisation's facilities that have been used by NAMP (or your local branch of the AMP) - date / event / facilities used </w:t>
      </w:r>
    </w:p>
    <w:p w:rsidR="00BF6B81" w:rsidRDefault="0021241D" w:rsidP="0021241D">
      <w:pPr>
        <w:pStyle w:val="Heading2"/>
      </w:pPr>
      <w:r>
        <w:t>Work Time given to individuals at your organisation to attend NAMP (or local AMP branch) events - date / event / no of individuals</w:t>
      </w:r>
    </w:p>
    <w:p w:rsidR="00275379" w:rsidRDefault="00275379" w:rsidP="00275379">
      <w:r>
        <w:t xml:space="preserve">I regret to inform you that I am unable to provide you with the information you have requested above. Therefore in accordance with Sections 12(1) (Excessive cost of compliance) and 16(4) (Refusal of request) of the Freedom of Information (Scotland) Act 2002 (the Act), this letter represents a Refusal Notice.  </w:t>
      </w:r>
    </w:p>
    <w:p w:rsidR="00275379" w:rsidRDefault="00275379" w:rsidP="0021241D">
      <w:r>
        <w:t>By way of explanation, there are 13 divisions across Scotland and in total 304 Police Offices across the country. To answer your request we would need to contact each divisional area to identify if facilities had been granted and if members of NAMP had been work time to attend events. This would take a considerable amount of time and would take in excess of the £600 and 40 hours prescribed by the Scottish Ministers under the Act.</w:t>
      </w:r>
    </w:p>
    <w:p w:rsidR="0021241D" w:rsidRDefault="00275379" w:rsidP="0021241D">
      <w:r>
        <w:t>To be of assistance p</w:t>
      </w:r>
      <w:r w:rsidR="0021241D">
        <w:t xml:space="preserve">lease see attached Memo of Understanding (MOU) that was agreed by Police Scotland, the Scottish Police Authority (SPA) and the Diversity and Inclusion Diversity and Inclusion Staff Association including the Scottish Muslim Police Association in August 2021.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4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4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46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46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46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46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1241D"/>
    <w:rsid w:val="00253DF6"/>
    <w:rsid w:val="00255F1E"/>
    <w:rsid w:val="00275379"/>
    <w:rsid w:val="0036503B"/>
    <w:rsid w:val="003D6D03"/>
    <w:rsid w:val="003E12CA"/>
    <w:rsid w:val="004010DC"/>
    <w:rsid w:val="004341F0"/>
    <w:rsid w:val="00456324"/>
    <w:rsid w:val="00475460"/>
    <w:rsid w:val="00490317"/>
    <w:rsid w:val="00491644"/>
    <w:rsid w:val="00496A08"/>
    <w:rsid w:val="004E1605"/>
    <w:rsid w:val="004F653C"/>
    <w:rsid w:val="0050046A"/>
    <w:rsid w:val="00540A52"/>
    <w:rsid w:val="00557306"/>
    <w:rsid w:val="00572471"/>
    <w:rsid w:val="006D5799"/>
    <w:rsid w:val="00750D83"/>
    <w:rsid w:val="00793DD5"/>
    <w:rsid w:val="007D55F6"/>
    <w:rsid w:val="007F490F"/>
    <w:rsid w:val="0086779C"/>
    <w:rsid w:val="00874BFD"/>
    <w:rsid w:val="008964EF"/>
    <w:rsid w:val="009631A4"/>
    <w:rsid w:val="00977296"/>
    <w:rsid w:val="00A25E93"/>
    <w:rsid w:val="00A320FF"/>
    <w:rsid w:val="00A32248"/>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2023-06-23T14:25:00Z</cp:lastPrinted>
  <dcterms:created xsi:type="dcterms:W3CDTF">2023-06-23T13:56:00Z</dcterms:created>
  <dcterms:modified xsi:type="dcterms:W3CDTF">2023-06-23T14:25:00Z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