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399BB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60692">
              <w:t>5-0184</w:t>
            </w:r>
          </w:p>
          <w:p w14:paraId="3F5C4352" w14:textId="44AE5E09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A29BF">
              <w:t>2</w:t>
            </w:r>
            <w:r w:rsidR="00060692">
              <w:t>7 January</w:t>
            </w:r>
            <w:r>
              <w:t xml:space="preserve"> 202</w:t>
            </w:r>
            <w:r w:rsidR="00060692">
              <w:t>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0A767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9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536B9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9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70C1C7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9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73D685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9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7935DE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9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7F7113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9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0692"/>
    <w:rsid w:val="00070A8A"/>
    <w:rsid w:val="00070D72"/>
    <w:rsid w:val="00083749"/>
    <w:rsid w:val="00090F3B"/>
    <w:rsid w:val="000E6526"/>
    <w:rsid w:val="00141533"/>
    <w:rsid w:val="00167528"/>
    <w:rsid w:val="0019413F"/>
    <w:rsid w:val="00195CC4"/>
    <w:rsid w:val="001A29BF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05438"/>
    <w:rsid w:val="00536033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6348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C3AAA"/>
    <w:rsid w:val="00BF6B81"/>
    <w:rsid w:val="00C077A8"/>
    <w:rsid w:val="00C606A2"/>
    <w:rsid w:val="00C84948"/>
    <w:rsid w:val="00CF1111"/>
    <w:rsid w:val="00D27DC5"/>
    <w:rsid w:val="00D47E36"/>
    <w:rsid w:val="00D6634E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1893</Characters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2025-01-17T16:03:00Z</dcterms:created>
  <dcterms:modified xsi:type="dcterms:W3CDTF">2025-01-27T16:40:00Z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